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3664313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31023" w:rsidR="0073102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86MS0041-01-2026-000841-83</w:t>
      </w:r>
    </w:p>
    <w:p w:rsidR="0053439C" w:rsidRPr="004F3A7A" w:rsidP="006E2C47" w14:paraId="25B89289" w14:textId="1FB62A8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66C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31023">
        <w:rPr>
          <w:rFonts w:ascii="Times New Roman" w:hAnsi="Times New Roman"/>
          <w:b w:val="0"/>
          <w:sz w:val="26"/>
          <w:szCs w:val="26"/>
          <w:lang w:val="ru-RU"/>
        </w:rPr>
        <w:t>60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6CAA06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Гаджиева МГ,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22;***, зарегистрированного по адресу: ***,  проживающего по адресу: ***,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294FE4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BE6718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>Гаджиев 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6D8A"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020357">
        <w:rPr>
          <w:sz w:val="26"/>
          <w:szCs w:val="26"/>
        </w:rPr>
        <w:t>0</w:t>
      </w:r>
      <w:r>
        <w:rPr>
          <w:sz w:val="26"/>
          <w:szCs w:val="26"/>
        </w:rPr>
        <w:t>100</w:t>
      </w:r>
      <w:r w:rsidR="00466CAB">
        <w:rPr>
          <w:sz w:val="26"/>
          <w:szCs w:val="26"/>
        </w:rPr>
        <w:t>2715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01.12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</w:t>
      </w:r>
      <w:r w:rsidRPr="004F3A7A">
        <w:rPr>
          <w:sz w:val="26"/>
          <w:szCs w:val="26"/>
        </w:rPr>
        <w:t>АП РФ;</w:t>
      </w:r>
    </w:p>
    <w:p w:rsidR="0053439C" w:rsidP="0053439C" w14:paraId="76883693" w14:textId="42E0FF8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466CAB">
        <w:rPr>
          <w:sz w:val="26"/>
          <w:szCs w:val="26"/>
        </w:rPr>
        <w:t>18810586251201002715</w:t>
      </w:r>
      <w:r w:rsidRPr="004F3A7A" w:rsidR="00466CAB">
        <w:rPr>
          <w:sz w:val="26"/>
          <w:szCs w:val="26"/>
        </w:rPr>
        <w:t xml:space="preserve"> </w:t>
      </w:r>
      <w:r w:rsidRPr="004F3A7A" w:rsidR="00A211CD">
        <w:rPr>
          <w:sz w:val="26"/>
          <w:szCs w:val="26"/>
        </w:rPr>
        <w:t xml:space="preserve">от </w:t>
      </w:r>
      <w:r w:rsidR="00A211CD">
        <w:rPr>
          <w:sz w:val="26"/>
          <w:szCs w:val="26"/>
        </w:rPr>
        <w:t>01.12.2025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B96D8A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6D8A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A211CD">
        <w:rPr>
          <w:sz w:val="26"/>
          <w:szCs w:val="26"/>
        </w:rPr>
        <w:t>1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17D20F07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466CAB">
        <w:rPr>
          <w:sz w:val="26"/>
          <w:szCs w:val="26"/>
        </w:rPr>
        <w:t>18810586251201002715</w:t>
      </w:r>
      <w:r w:rsidRPr="004F3A7A" w:rsidR="00466CAB">
        <w:rPr>
          <w:sz w:val="26"/>
          <w:szCs w:val="26"/>
        </w:rPr>
        <w:t xml:space="preserve"> </w:t>
      </w:r>
      <w:r w:rsidRPr="004F3A7A" w:rsidR="00A211CD">
        <w:rPr>
          <w:sz w:val="26"/>
          <w:szCs w:val="26"/>
        </w:rPr>
        <w:t xml:space="preserve">от </w:t>
      </w:r>
      <w:r w:rsidR="00A211CD">
        <w:rPr>
          <w:sz w:val="26"/>
          <w:szCs w:val="26"/>
        </w:rPr>
        <w:t>01.12.2025</w:t>
      </w:r>
      <w:r w:rsidR="00B96D8A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032679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211CD">
        <w:rPr>
          <w:sz w:val="26"/>
          <w:szCs w:val="26"/>
        </w:rPr>
        <w:t>10</w:t>
      </w:r>
      <w:r w:rsidR="00BE6718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37282D7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96D8A">
        <w:rPr>
          <w:sz w:val="26"/>
          <w:szCs w:val="26"/>
        </w:rPr>
        <w:t>1 5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B96D8A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B96D8A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99C2964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731023" w:rsidR="00731023">
        <w:rPr>
          <w:lang w:eastAsia="en-US"/>
        </w:rPr>
        <w:t>0412365400415002602620130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6672AE" w:rsidP="006672AE" w14:paraId="008B7959" w14:textId="10EEC6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1B123B17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48CF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B1890"/>
    <w:rsid w:val="000B34F3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03F6"/>
    <w:rsid w:val="00163474"/>
    <w:rsid w:val="0016765B"/>
    <w:rsid w:val="001927B4"/>
    <w:rsid w:val="00193182"/>
    <w:rsid w:val="001940DF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5A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66CAB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54E6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27132"/>
    <w:rsid w:val="00634172"/>
    <w:rsid w:val="00637B14"/>
    <w:rsid w:val="006432DF"/>
    <w:rsid w:val="0065351A"/>
    <w:rsid w:val="00656C23"/>
    <w:rsid w:val="0066546C"/>
    <w:rsid w:val="006672AE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2F31"/>
    <w:rsid w:val="006E67C0"/>
    <w:rsid w:val="006E78C4"/>
    <w:rsid w:val="006F0472"/>
    <w:rsid w:val="006F1C3A"/>
    <w:rsid w:val="006F7C3B"/>
    <w:rsid w:val="00701F10"/>
    <w:rsid w:val="00714AE0"/>
    <w:rsid w:val="00726BB6"/>
    <w:rsid w:val="00726EBD"/>
    <w:rsid w:val="00730FED"/>
    <w:rsid w:val="00731023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211CD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670F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6D8A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426B6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355F7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440E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D085-58E5-4D8B-AB94-7448DEB1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